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4A1F" w14:textId="5E6B1CC4" w:rsidR="00D72E25" w:rsidRPr="00013192" w:rsidRDefault="00D72E25" w:rsidP="001F6946">
      <w:pPr>
        <w:spacing w:after="0"/>
        <w:jc w:val="center"/>
        <w:rPr>
          <w:b/>
          <w:bCs/>
        </w:rPr>
      </w:pPr>
      <w:proofErr w:type="gramStart"/>
      <w:r w:rsidRPr="00013192">
        <w:rPr>
          <w:b/>
          <w:bCs/>
        </w:rPr>
        <w:t>YES</w:t>
      </w:r>
      <w:proofErr w:type="gramEnd"/>
      <w:r w:rsidRPr="00013192">
        <w:rPr>
          <w:b/>
          <w:bCs/>
        </w:rPr>
        <w:t xml:space="preserve"> Theatre</w:t>
      </w:r>
      <w:r w:rsidR="000E6D22">
        <w:rPr>
          <w:b/>
          <w:bCs/>
        </w:rPr>
        <w:t xml:space="preserve"> Academy</w:t>
      </w:r>
    </w:p>
    <w:p w14:paraId="76DD90E6" w14:textId="62F2799F" w:rsidR="00D72E25" w:rsidRPr="00013192" w:rsidRDefault="00D72E25" w:rsidP="001F6946">
      <w:pPr>
        <w:spacing w:after="0"/>
        <w:jc w:val="center"/>
        <w:rPr>
          <w:b/>
          <w:bCs/>
        </w:rPr>
      </w:pPr>
      <w:r w:rsidRPr="00013192">
        <w:rPr>
          <w:b/>
          <w:bCs/>
        </w:rPr>
        <w:t>JOB DESCRIPTION</w:t>
      </w:r>
      <w:r w:rsidR="00013192">
        <w:rPr>
          <w:b/>
          <w:bCs/>
        </w:rPr>
        <w:t xml:space="preserve">: </w:t>
      </w:r>
      <w:r w:rsidR="000E6D22">
        <w:rPr>
          <w:b/>
          <w:bCs/>
        </w:rPr>
        <w:t>Drama</w:t>
      </w:r>
      <w:r w:rsidRPr="00013192">
        <w:rPr>
          <w:b/>
          <w:bCs/>
        </w:rPr>
        <w:t xml:space="preserve"> Instructor</w:t>
      </w:r>
    </w:p>
    <w:p w14:paraId="3BEC2C19" w14:textId="77777777" w:rsidR="001F6946" w:rsidRDefault="001F6946" w:rsidP="001F6946">
      <w:pPr>
        <w:spacing w:after="0"/>
      </w:pPr>
    </w:p>
    <w:p w14:paraId="595E088D" w14:textId="407AA3D6" w:rsidR="008454AA" w:rsidRDefault="00D72E25" w:rsidP="001F6946">
      <w:pPr>
        <w:spacing w:after="0"/>
      </w:pPr>
      <w:proofErr w:type="gramStart"/>
      <w:r w:rsidRPr="00013192">
        <w:t>YES</w:t>
      </w:r>
      <w:proofErr w:type="gramEnd"/>
      <w:r w:rsidRPr="00013192">
        <w:t xml:space="preserve"> Theatre </w:t>
      </w:r>
      <w:r w:rsidR="00C25259">
        <w:t>is</w:t>
      </w:r>
      <w:r w:rsidRPr="00013192">
        <w:t xml:space="preserve"> inviting applications for the position of </w:t>
      </w:r>
      <w:r w:rsidR="000E6D22">
        <w:t>Drama</w:t>
      </w:r>
      <w:r w:rsidRPr="00013192">
        <w:t xml:space="preserve"> Instructor for the 202</w:t>
      </w:r>
      <w:r w:rsidR="000E6D22">
        <w:t>5-26</w:t>
      </w:r>
      <w:r w:rsidRPr="00013192">
        <w:t xml:space="preserve"> season.</w:t>
      </w:r>
      <w:r w:rsidR="00EA5926" w:rsidRPr="00013192">
        <w:t xml:space="preserve"> </w:t>
      </w:r>
    </w:p>
    <w:p w14:paraId="22DD3CFA" w14:textId="77777777" w:rsidR="001F6946" w:rsidRDefault="001F6946" w:rsidP="001F6946">
      <w:pPr>
        <w:spacing w:after="0"/>
      </w:pPr>
    </w:p>
    <w:p w14:paraId="1B66E3A6" w14:textId="6E648F60" w:rsidR="002D6BE5" w:rsidRPr="00013192" w:rsidRDefault="008F08A1" w:rsidP="001F6946">
      <w:pPr>
        <w:spacing w:after="0"/>
      </w:pPr>
      <w:r>
        <w:t>The Drama Instructor</w:t>
      </w:r>
      <w:r w:rsidR="001D1964" w:rsidRPr="001D1964">
        <w:t xml:space="preserve"> will be responsible for teaching a range of theatre classes, directing </w:t>
      </w:r>
      <w:r w:rsidR="008F24F4">
        <w:t>presentations</w:t>
      </w:r>
      <w:r w:rsidR="001D1964" w:rsidRPr="001D1964">
        <w:t>, and inspiring students to explore and excel in the dramatic arts.</w:t>
      </w:r>
      <w:r w:rsidR="003C2ED8">
        <w:t xml:space="preserve"> </w:t>
      </w:r>
      <w:r w:rsidR="003C2ED8" w:rsidRPr="001D1964">
        <w:t>The ideal candidate will have a deep appreciation for theatre and a strong commitment to nurturing students' creativity and talent.</w:t>
      </w:r>
    </w:p>
    <w:p w14:paraId="6CF15534" w14:textId="77777777" w:rsidR="001F6946" w:rsidRDefault="001F6946" w:rsidP="001F6946">
      <w:pPr>
        <w:spacing w:after="0"/>
      </w:pPr>
    </w:p>
    <w:p w14:paraId="2D89DCED" w14:textId="1C791A44" w:rsidR="008F24F4" w:rsidRDefault="008F24F4" w:rsidP="001F6946">
      <w:pPr>
        <w:spacing w:after="0"/>
      </w:pPr>
      <w:r w:rsidRPr="00013192">
        <w:t>The successful applicant will have a</w:t>
      </w:r>
      <w:r w:rsidR="00471DEA">
        <w:t xml:space="preserve"> </w:t>
      </w:r>
      <w:r w:rsidRPr="00013192">
        <w:t xml:space="preserve">background in </w:t>
      </w:r>
      <w:r>
        <w:t>dramatic arts,</w:t>
      </w:r>
      <w:r w:rsidRPr="00013192">
        <w:t xml:space="preserve"> </w:t>
      </w:r>
      <w:r>
        <w:t xml:space="preserve">including </w:t>
      </w:r>
      <w:r w:rsidRPr="00013192">
        <w:t xml:space="preserve">a familiarity with </w:t>
      </w:r>
      <w:r>
        <w:t xml:space="preserve">theatre-related vocabulary </w:t>
      </w:r>
      <w:r w:rsidR="0087677C">
        <w:t xml:space="preserve">and a </w:t>
      </w:r>
      <w:r w:rsidR="0087677C" w:rsidRPr="00A1642E">
        <w:t>knowledge of theatre history, dramatic literature, and various theatrical styles and techniques.</w:t>
      </w:r>
      <w:r w:rsidR="000C00F5">
        <w:t xml:space="preserve"> Strong </w:t>
      </w:r>
      <w:r w:rsidR="000C00F5" w:rsidRPr="00A1642E">
        <w:t>communication, organizational, and leadership skills</w:t>
      </w:r>
      <w:r w:rsidR="00471DEA">
        <w:t xml:space="preserve"> are important requirements</w:t>
      </w:r>
      <w:r w:rsidR="004531B6">
        <w:t xml:space="preserve">, </w:t>
      </w:r>
      <w:r w:rsidRPr="00013192">
        <w:t>as wel</w:t>
      </w:r>
      <w:r>
        <w:t xml:space="preserve">l as </w:t>
      </w:r>
      <w:r w:rsidRPr="00013192">
        <w:t>experience working with children and youth in performance-related settings</w:t>
      </w:r>
      <w:r w:rsidR="00471DEA">
        <w:t>.</w:t>
      </w:r>
    </w:p>
    <w:p w14:paraId="160D0CAA" w14:textId="4D0DB434" w:rsidR="00DD293B" w:rsidRPr="00D204E6" w:rsidRDefault="00DD293B" w:rsidP="00DD293B">
      <w:pPr>
        <w:spacing w:after="0"/>
        <w:ind w:right="-360"/>
      </w:pPr>
      <w:r w:rsidRPr="00D204E6">
        <w:t xml:space="preserve">A teaching background or teacher education </w:t>
      </w:r>
      <w:r w:rsidR="00833A78">
        <w:t xml:space="preserve">qualifications </w:t>
      </w:r>
      <w:r w:rsidRPr="00D204E6">
        <w:t>would be an asset. </w:t>
      </w:r>
    </w:p>
    <w:p w14:paraId="24AFCC7D" w14:textId="77777777" w:rsidR="001F6946" w:rsidRDefault="001F6946" w:rsidP="001F6946">
      <w:pPr>
        <w:spacing w:after="0"/>
      </w:pPr>
    </w:p>
    <w:p w14:paraId="65014546" w14:textId="015E9611" w:rsidR="00A55498" w:rsidRDefault="00A55498" w:rsidP="001F6946">
      <w:pPr>
        <w:spacing w:after="0"/>
      </w:pPr>
      <w:r>
        <w:t>Responsibilities include:</w:t>
      </w:r>
    </w:p>
    <w:p w14:paraId="3D53FBDC" w14:textId="77777777" w:rsidR="000C4D77" w:rsidRDefault="00A55498" w:rsidP="001F6946">
      <w:pPr>
        <w:pStyle w:val="ListParagraph"/>
        <w:numPr>
          <w:ilvl w:val="0"/>
          <w:numId w:val="4"/>
        </w:numPr>
        <w:spacing w:after="0"/>
      </w:pPr>
      <w:r w:rsidRPr="00A55498">
        <w:t>Instruct</w:t>
      </w:r>
      <w:r>
        <w:t>ing</w:t>
      </w:r>
      <w:r w:rsidRPr="00A55498">
        <w:t xml:space="preserve"> students on the fundamentals of theatre techniques, improvisation, voice projection, and stage presence.</w:t>
      </w:r>
    </w:p>
    <w:p w14:paraId="3CB707B3" w14:textId="77777777" w:rsidR="000C4D77" w:rsidRPr="000C4D77" w:rsidRDefault="00A55498" w:rsidP="001F6946">
      <w:pPr>
        <w:pStyle w:val="ListParagraph"/>
        <w:numPr>
          <w:ilvl w:val="0"/>
          <w:numId w:val="4"/>
        </w:numPr>
        <w:spacing w:after="0"/>
      </w:pPr>
      <w:r w:rsidRPr="00A55498">
        <w:t>Foster</w:t>
      </w:r>
      <w:r>
        <w:t>ing</w:t>
      </w:r>
      <w:r w:rsidRPr="00A55498">
        <w:t xml:space="preserve"> a supportive and inclusive classroom environment that encourages creativity, collaboration, and respect for others.</w:t>
      </w:r>
      <w:r w:rsidR="008D1866" w:rsidRPr="000C4D77">
        <w:rPr>
          <w:color w:val="2E3D5B"/>
          <w:shd w:val="clear" w:color="auto" w:fill="FFFFFF"/>
        </w:rPr>
        <w:t xml:space="preserve"> </w:t>
      </w:r>
    </w:p>
    <w:p w14:paraId="5212996A" w14:textId="77777777" w:rsidR="000C4D77" w:rsidRDefault="008D1866" w:rsidP="001F6946">
      <w:pPr>
        <w:pStyle w:val="ListParagraph"/>
        <w:numPr>
          <w:ilvl w:val="0"/>
          <w:numId w:val="4"/>
        </w:numPr>
        <w:spacing w:after="0"/>
      </w:pPr>
      <w:r w:rsidRPr="008D1866">
        <w:t>Provid</w:t>
      </w:r>
      <w:r w:rsidR="00E576CB">
        <w:t>ing</w:t>
      </w:r>
      <w:r w:rsidRPr="008D1866">
        <w:t xml:space="preserve"> constructive feedback and guidance to students on their performances and projects.</w:t>
      </w:r>
    </w:p>
    <w:p w14:paraId="775A05C7" w14:textId="77777777" w:rsidR="000C4D77" w:rsidRDefault="00C907F9" w:rsidP="001F6946">
      <w:pPr>
        <w:pStyle w:val="ListParagraph"/>
        <w:numPr>
          <w:ilvl w:val="0"/>
          <w:numId w:val="4"/>
        </w:numPr>
        <w:spacing w:after="0"/>
      </w:pPr>
      <w:r w:rsidRPr="00C907F9">
        <w:t>Collaborat</w:t>
      </w:r>
      <w:r w:rsidR="00E576CB">
        <w:t>ing</w:t>
      </w:r>
      <w:r w:rsidRPr="00C907F9">
        <w:t xml:space="preserve"> with other </w:t>
      </w:r>
      <w:r w:rsidR="00E576CB">
        <w:t>instructor</w:t>
      </w:r>
      <w:r w:rsidR="005E39EC">
        <w:t>s</w:t>
      </w:r>
      <w:r w:rsidRPr="00C907F9">
        <w:t xml:space="preserve"> to </w:t>
      </w:r>
      <w:r w:rsidR="00A236CF">
        <w:t>prepare and present</w:t>
      </w:r>
      <w:r w:rsidRPr="00C907F9">
        <w:t xml:space="preserve"> interdisciplinary </w:t>
      </w:r>
      <w:r w:rsidR="00057322">
        <w:t>performances</w:t>
      </w:r>
      <w:r w:rsidRPr="00C907F9">
        <w:t>.</w:t>
      </w:r>
    </w:p>
    <w:p w14:paraId="60840FB9" w14:textId="3AF22AA0" w:rsidR="00E576CB" w:rsidRPr="00E576CB" w:rsidRDefault="00E576CB" w:rsidP="001F6946">
      <w:pPr>
        <w:pStyle w:val="ListParagraph"/>
        <w:numPr>
          <w:ilvl w:val="0"/>
          <w:numId w:val="4"/>
        </w:numPr>
        <w:spacing w:after="0"/>
      </w:pPr>
      <w:r w:rsidRPr="00E576CB">
        <w:t>Stay</w:t>
      </w:r>
      <w:r w:rsidR="00A236CF">
        <w:t>ing</w:t>
      </w:r>
      <w:r w:rsidRPr="00E576CB">
        <w:t xml:space="preserve"> current with trends and developments in theatre education and incorporat</w:t>
      </w:r>
      <w:r w:rsidR="00A236CF">
        <w:t>ing</w:t>
      </w:r>
      <w:r w:rsidRPr="00E576CB">
        <w:t xml:space="preserve"> new methodologies and technologies into the curriculum as appropriate.</w:t>
      </w:r>
    </w:p>
    <w:p w14:paraId="38A6CE93" w14:textId="77777777" w:rsidR="000C4D77" w:rsidRDefault="000C4D77" w:rsidP="001F6946">
      <w:pPr>
        <w:spacing w:after="0"/>
        <w:rPr>
          <w:b/>
          <w:bCs/>
        </w:rPr>
      </w:pPr>
    </w:p>
    <w:p w14:paraId="7E837FB3" w14:textId="539C9256" w:rsidR="00F12166" w:rsidRPr="00BC4C35" w:rsidRDefault="00F12166" w:rsidP="001F6946">
      <w:pPr>
        <w:spacing w:after="0"/>
        <w:rPr>
          <w:b/>
          <w:bCs/>
        </w:rPr>
      </w:pPr>
      <w:r w:rsidRPr="00BC4C35">
        <w:rPr>
          <w:b/>
          <w:bCs/>
        </w:rPr>
        <w:t>STRUCTURE</w:t>
      </w:r>
    </w:p>
    <w:p w14:paraId="4F49B145" w14:textId="3B00730E" w:rsidR="001A4665" w:rsidRDefault="008454AA" w:rsidP="001F6946">
      <w:pPr>
        <w:spacing w:after="0"/>
      </w:pPr>
      <w:r w:rsidRPr="00013192">
        <w:t>Two c</w:t>
      </w:r>
      <w:r w:rsidR="00EA5926" w:rsidRPr="00013192">
        <w:t>lasses are held on Saturday</w:t>
      </w:r>
      <w:r w:rsidR="009D24C6">
        <w:t xml:space="preserve"> morning</w:t>
      </w:r>
      <w:r w:rsidR="00EA5926" w:rsidRPr="00013192">
        <w:t>s over three nine-week terms</w:t>
      </w:r>
      <w:r w:rsidR="009D24C6">
        <w:t xml:space="preserve"> (fall, winter, spring)</w:t>
      </w:r>
      <w:r w:rsidR="00032FDA">
        <w:t xml:space="preserve">. </w:t>
      </w:r>
      <w:r w:rsidR="006309F2">
        <w:t>Each class is</w:t>
      </w:r>
      <w:r w:rsidR="00121516" w:rsidRPr="00013192">
        <w:t xml:space="preserve"> limited to 2</w:t>
      </w:r>
      <w:r w:rsidR="00121516">
        <w:t>5</w:t>
      </w:r>
      <w:r w:rsidR="00121516" w:rsidRPr="00013192">
        <w:t xml:space="preserve"> participants.</w:t>
      </w:r>
      <w:r w:rsidR="00121516">
        <w:t xml:space="preserve"> The </w:t>
      </w:r>
      <w:r w:rsidR="00D07AD3">
        <w:t>instructor</w:t>
      </w:r>
      <w:r w:rsidR="00121516">
        <w:t xml:space="preserve"> will be assisted by 1-2 secondary school volunteers</w:t>
      </w:r>
      <w:r w:rsidR="006309F2">
        <w:t xml:space="preserve"> per class</w:t>
      </w:r>
      <w:r w:rsidR="00121516">
        <w:t>.</w:t>
      </w:r>
      <w:r w:rsidR="001A4665">
        <w:t xml:space="preserve"> </w:t>
      </w:r>
    </w:p>
    <w:p w14:paraId="37EC6A2D" w14:textId="77777777" w:rsidR="00893E8D" w:rsidRDefault="00893E8D" w:rsidP="001F6946">
      <w:pPr>
        <w:spacing w:after="0"/>
        <w:jc w:val="both"/>
      </w:pPr>
    </w:p>
    <w:p w14:paraId="2201D4FA" w14:textId="77777777" w:rsidR="00E2031F" w:rsidRDefault="008454AA" w:rsidP="00E2031F">
      <w:pPr>
        <w:spacing w:after="0"/>
        <w:jc w:val="both"/>
      </w:pPr>
      <w:r w:rsidRPr="00864F2F">
        <w:t xml:space="preserve">Over each term, the </w:t>
      </w:r>
      <w:r w:rsidR="00D07AD3" w:rsidRPr="00864F2F">
        <w:t>instructor</w:t>
      </w:r>
      <w:r w:rsidRPr="00864F2F">
        <w:t xml:space="preserve"> will </w:t>
      </w:r>
      <w:r w:rsidR="00D31AD9">
        <w:t xml:space="preserve">engage students in theatre-based </w:t>
      </w:r>
      <w:r w:rsidR="00DD2684">
        <w:t xml:space="preserve">exercises and </w:t>
      </w:r>
      <w:r w:rsidR="00D31AD9">
        <w:t xml:space="preserve">activities that </w:t>
      </w:r>
      <w:r w:rsidR="00D31AD9" w:rsidRPr="00CD3591">
        <w:rPr>
          <w:color w:val="000000"/>
        </w:rPr>
        <w:t>build imagination, confidence, and creative expression.</w:t>
      </w:r>
      <w:r w:rsidR="00D07AD3">
        <w:rPr>
          <w:color w:val="000000"/>
        </w:rPr>
        <w:t xml:space="preserve"> The instructor will </w:t>
      </w:r>
      <w:r w:rsidR="000D0810">
        <w:t>provide</w:t>
      </w:r>
      <w:r w:rsidR="00864F2F" w:rsidRPr="00864F2F">
        <w:t xml:space="preserve"> training in interpretation of scripts, speech, movement, and dramatic theory</w:t>
      </w:r>
      <w:r w:rsidR="000F457D">
        <w:t xml:space="preserve"> </w:t>
      </w:r>
      <w:r w:rsidR="000F457D" w:rsidRPr="00864F2F">
        <w:t>in an environment that is safe, comfortable, and challenging.</w:t>
      </w:r>
      <w:r w:rsidR="00A54E1F">
        <w:t xml:space="preserve"> </w:t>
      </w:r>
      <w:r w:rsidR="00E2031F" w:rsidRPr="00864F2F">
        <w:t xml:space="preserve">Each term ends in an informal recital for invited family members. </w:t>
      </w:r>
      <w:r w:rsidR="00E2031F">
        <w:t>Each class will prepare one large-group presentation or several small-group presentations for each recital.</w:t>
      </w:r>
    </w:p>
    <w:p w14:paraId="1D7E8797" w14:textId="3B5432F1" w:rsidR="00282DFF" w:rsidRDefault="00A54E1F" w:rsidP="001F6946">
      <w:pPr>
        <w:spacing w:after="0"/>
        <w:jc w:val="both"/>
      </w:pPr>
      <w:r>
        <w:t>(see the Course Descriptions below for more details)</w:t>
      </w:r>
    </w:p>
    <w:p w14:paraId="6144C4E3" w14:textId="77777777" w:rsidR="00893E8D" w:rsidRDefault="00893E8D" w:rsidP="001F6946">
      <w:pPr>
        <w:spacing w:after="0"/>
        <w:jc w:val="both"/>
      </w:pPr>
    </w:p>
    <w:p w14:paraId="69EDE3C4" w14:textId="77777777" w:rsidR="003B5EBA" w:rsidRPr="00013192" w:rsidRDefault="003B5EBA" w:rsidP="003B5EBA">
      <w:pPr>
        <w:spacing w:after="0"/>
      </w:pPr>
      <w:r w:rsidRPr="00013192">
        <w:t xml:space="preserve">The </w:t>
      </w:r>
      <w:r>
        <w:t>Drama</w:t>
      </w:r>
      <w:r w:rsidRPr="00013192">
        <w:t xml:space="preserve"> Instructor reports to </w:t>
      </w:r>
      <w:r>
        <w:t>YES Theatre</w:t>
      </w:r>
      <w:r w:rsidRPr="00013192">
        <w:t>’s Education Director. Lesson plans are to be submitted before each class, using the template provided.</w:t>
      </w:r>
      <w:r>
        <w:t xml:space="preserve"> </w:t>
      </w:r>
    </w:p>
    <w:p w14:paraId="58A91740" w14:textId="77777777" w:rsidR="003B5EBA" w:rsidRDefault="003B5EBA" w:rsidP="001F6946">
      <w:pPr>
        <w:spacing w:after="0"/>
        <w:jc w:val="both"/>
      </w:pPr>
    </w:p>
    <w:p w14:paraId="504F05CD" w14:textId="1922D7A0" w:rsidR="00893E8D" w:rsidRDefault="008C77A4" w:rsidP="001F6946">
      <w:pPr>
        <w:spacing w:after="0"/>
        <w:jc w:val="both"/>
      </w:pPr>
      <w:r w:rsidRPr="00013192">
        <w:t xml:space="preserve">Classes are held in the </w:t>
      </w:r>
      <w:r>
        <w:t xml:space="preserve">theatre’s </w:t>
      </w:r>
      <w:r w:rsidRPr="00013192">
        <w:t xml:space="preserve">Rehearsal Hall. The </w:t>
      </w:r>
      <w:r>
        <w:t>i</w:t>
      </w:r>
      <w:r w:rsidRPr="00013192">
        <w:t xml:space="preserve">nstructor will also be provided access to the STC’s collection of youth costuming, props and basic set pieces for instructional and performance purposes, as well as access to a photocopier and a supply of stationery materials (pens, paper, markers, etc.). </w:t>
      </w:r>
    </w:p>
    <w:p w14:paraId="105D90DC" w14:textId="77777777" w:rsidR="00893E8D" w:rsidRDefault="00893E8D" w:rsidP="001F6946">
      <w:pPr>
        <w:spacing w:after="0"/>
        <w:jc w:val="both"/>
      </w:pPr>
    </w:p>
    <w:p w14:paraId="4F610171" w14:textId="55795477" w:rsidR="00EA5926" w:rsidRPr="00013192" w:rsidRDefault="00EA5926" w:rsidP="001F6946">
      <w:pPr>
        <w:spacing w:after="0"/>
        <w:rPr>
          <w:b/>
          <w:bCs/>
        </w:rPr>
      </w:pPr>
      <w:r w:rsidRPr="00013192">
        <w:rPr>
          <w:b/>
          <w:bCs/>
        </w:rPr>
        <w:t>COURSE DESCRIPTIONS:</w:t>
      </w:r>
    </w:p>
    <w:p w14:paraId="7500AD85" w14:textId="57CF783D" w:rsidR="00EA5926" w:rsidRPr="00627E6E" w:rsidRDefault="00627E6E" w:rsidP="001F6946">
      <w:pPr>
        <w:spacing w:after="0"/>
        <w:jc w:val="both"/>
        <w:rPr>
          <w:b/>
        </w:rPr>
      </w:pPr>
      <w:r w:rsidRPr="00627E6E">
        <w:rPr>
          <w:b/>
        </w:rPr>
        <w:t>DISCOVERY DRAMA</w:t>
      </w:r>
      <w:r w:rsidR="00EA5926" w:rsidRPr="00627E6E">
        <w:rPr>
          <w:b/>
        </w:rPr>
        <w:t xml:space="preserve">| ages </w:t>
      </w:r>
      <w:r w:rsidRPr="00627E6E">
        <w:rPr>
          <w:b/>
        </w:rPr>
        <w:t>8 TO 10</w:t>
      </w:r>
      <w:r w:rsidR="00EA5926" w:rsidRPr="00627E6E">
        <w:rPr>
          <w:b/>
        </w:rPr>
        <w:t xml:space="preserve"> | 10:15 am to 11:30 am</w:t>
      </w:r>
    </w:p>
    <w:p w14:paraId="252A051D" w14:textId="2D7F0714" w:rsidR="001F6946" w:rsidRDefault="00627E6E" w:rsidP="001F6946">
      <w:pPr>
        <w:spacing w:after="0"/>
        <w:jc w:val="both"/>
      </w:pPr>
      <w:r w:rsidRPr="00CD3591">
        <w:rPr>
          <w:i/>
        </w:rPr>
        <w:t>Discovery Drama</w:t>
      </w:r>
      <w:r w:rsidRPr="00CD3591">
        <w:t xml:space="preserve"> offers students the opportunity to awaken the talent within and learn the fundamentals of theatre performance, while gaining newfound confidence and self-esteem. </w:t>
      </w:r>
      <w:r w:rsidRPr="00CD3591">
        <w:rPr>
          <w:color w:val="000000"/>
        </w:rPr>
        <w:t>Students explore basic theatrical techniques in a fun, energetic and inclusive environment,</w:t>
      </w:r>
      <w:r w:rsidRPr="00CD3591">
        <w:t xml:space="preserve"> and create and develop their own scenes while working in an environment that is safe, comfortable, and challenging.</w:t>
      </w:r>
    </w:p>
    <w:p w14:paraId="671A293C" w14:textId="77777777" w:rsidR="001F6946" w:rsidRPr="00CD3591" w:rsidRDefault="001F6946" w:rsidP="001F6946">
      <w:pPr>
        <w:spacing w:after="0"/>
        <w:jc w:val="both"/>
      </w:pPr>
    </w:p>
    <w:p w14:paraId="1B7A5FE9" w14:textId="07573C49" w:rsidR="005D7D83" w:rsidRPr="00CD3591" w:rsidRDefault="005D7D83" w:rsidP="001F6946">
      <w:pPr>
        <w:spacing w:after="0"/>
        <w:jc w:val="both"/>
        <w:rPr>
          <w:b/>
        </w:rPr>
      </w:pPr>
      <w:r w:rsidRPr="00CD3591">
        <w:rPr>
          <w:b/>
        </w:rPr>
        <w:t>DEVELOPMENT DRAMA | ages 11 to 17</w:t>
      </w:r>
      <w:r w:rsidR="00290D52">
        <w:rPr>
          <w:b/>
        </w:rPr>
        <w:t xml:space="preserve"> | 11:45 am to 1</w:t>
      </w:r>
      <w:r w:rsidR="00D261AF">
        <w:rPr>
          <w:b/>
        </w:rPr>
        <w:t>:00</w:t>
      </w:r>
      <w:r w:rsidR="00290D52">
        <w:rPr>
          <w:b/>
        </w:rPr>
        <w:t xml:space="preserve"> pm</w:t>
      </w:r>
    </w:p>
    <w:p w14:paraId="40BE2AB6" w14:textId="77777777" w:rsidR="005D7D83" w:rsidRDefault="005D7D83" w:rsidP="001F6946">
      <w:pPr>
        <w:spacing w:after="0"/>
        <w:ind w:right="-360"/>
        <w:rPr>
          <w:color w:val="000000"/>
        </w:rPr>
      </w:pPr>
      <w:r w:rsidRPr="00CD3591">
        <w:rPr>
          <w:i/>
        </w:rPr>
        <w:t>Development Drama</w:t>
      </w:r>
      <w:r w:rsidRPr="00CD3591">
        <w:t xml:space="preserve"> is geared to students who already have the fundamentals, allowing them to further develop their performance skills. The class builds on the concepts introduced in </w:t>
      </w:r>
      <w:r w:rsidRPr="00CD3591">
        <w:rPr>
          <w:i/>
        </w:rPr>
        <w:t>Discovery Drama</w:t>
      </w:r>
      <w:r w:rsidRPr="00CD3591">
        <w:t xml:space="preserve"> and moves into more structured scripted scenes. </w:t>
      </w:r>
      <w:r w:rsidRPr="00CD3591">
        <w:rPr>
          <w:color w:val="000000"/>
        </w:rPr>
        <w:t xml:space="preserve">Theatre-based games and cooperative exercises, scene </w:t>
      </w:r>
      <w:proofErr w:type="gramStart"/>
      <w:r w:rsidRPr="00CD3591">
        <w:rPr>
          <w:color w:val="000000"/>
        </w:rPr>
        <w:t>work</w:t>
      </w:r>
      <w:proofErr w:type="gramEnd"/>
      <w:r w:rsidRPr="00CD3591">
        <w:rPr>
          <w:color w:val="000000"/>
        </w:rPr>
        <w:t xml:space="preserve"> and character work build imagination, confidence, and creative expression.</w:t>
      </w:r>
    </w:p>
    <w:p w14:paraId="492BD73E" w14:textId="77777777" w:rsidR="00E2031F" w:rsidRPr="00CD3591" w:rsidRDefault="00E2031F" w:rsidP="001F6946">
      <w:pPr>
        <w:spacing w:after="0"/>
        <w:ind w:right="-360"/>
      </w:pPr>
    </w:p>
    <w:p w14:paraId="39506C69" w14:textId="77777777" w:rsidR="00BC4C35" w:rsidRPr="00013192" w:rsidRDefault="00BC4C35" w:rsidP="001F6946">
      <w:pPr>
        <w:spacing w:after="0"/>
        <w:rPr>
          <w:b/>
          <w:bCs/>
        </w:rPr>
      </w:pPr>
      <w:r w:rsidRPr="00013192">
        <w:rPr>
          <w:b/>
          <w:bCs/>
        </w:rPr>
        <w:t>202</w:t>
      </w:r>
      <w:r>
        <w:rPr>
          <w:b/>
          <w:bCs/>
        </w:rPr>
        <w:t>5-26 INSTRUCTIONAL</w:t>
      </w:r>
      <w:r w:rsidRPr="00013192">
        <w:rPr>
          <w:b/>
          <w:bCs/>
        </w:rPr>
        <w:t xml:space="preserve"> DATES (subject to change)</w:t>
      </w:r>
    </w:p>
    <w:p w14:paraId="5D5BC432" w14:textId="77777777" w:rsidR="00BC4C35" w:rsidRPr="00013192" w:rsidRDefault="00BC4C35" w:rsidP="001F6946">
      <w:pPr>
        <w:spacing w:after="0"/>
        <w:rPr>
          <w:lang w:val="en-US"/>
        </w:rPr>
      </w:pPr>
      <w:r w:rsidRPr="00013192">
        <w:rPr>
          <w:lang w:val="en-US"/>
        </w:rPr>
        <w:t xml:space="preserve">Fall: </w:t>
      </w:r>
      <w:r w:rsidRPr="00013192">
        <w:rPr>
          <w:lang w:val="en-US"/>
        </w:rPr>
        <w:tab/>
      </w:r>
      <w:r>
        <w:rPr>
          <w:lang w:val="en-US"/>
        </w:rPr>
        <w:tab/>
      </w:r>
      <w:r w:rsidRPr="00013192">
        <w:rPr>
          <w:lang w:val="en-US"/>
        </w:rPr>
        <w:t xml:space="preserve">September </w:t>
      </w:r>
      <w:r>
        <w:rPr>
          <w:lang w:val="en-US"/>
        </w:rPr>
        <w:t>6</w:t>
      </w:r>
      <w:r w:rsidRPr="00013192">
        <w:rPr>
          <w:lang w:val="en-US"/>
        </w:rPr>
        <w:t>/2</w:t>
      </w:r>
      <w:r>
        <w:rPr>
          <w:lang w:val="en-US"/>
        </w:rPr>
        <w:t>5</w:t>
      </w:r>
      <w:r w:rsidRPr="00013192">
        <w:rPr>
          <w:lang w:val="en-US"/>
        </w:rPr>
        <w:t xml:space="preserve"> to November </w:t>
      </w:r>
      <w:r>
        <w:rPr>
          <w:lang w:val="en-US"/>
        </w:rPr>
        <w:t>8</w:t>
      </w:r>
      <w:r w:rsidRPr="00013192">
        <w:rPr>
          <w:lang w:val="en-US"/>
        </w:rPr>
        <w:t>/2</w:t>
      </w:r>
      <w:r>
        <w:rPr>
          <w:lang w:val="en-US"/>
        </w:rPr>
        <w:t>5</w:t>
      </w:r>
    </w:p>
    <w:p w14:paraId="24829A04" w14:textId="77777777" w:rsidR="00BC4C35" w:rsidRPr="00013192" w:rsidRDefault="00BC4C35" w:rsidP="001F6946">
      <w:pPr>
        <w:spacing w:after="0"/>
        <w:rPr>
          <w:lang w:val="en-US"/>
        </w:rPr>
      </w:pPr>
      <w:r w:rsidRPr="00013192">
        <w:rPr>
          <w:lang w:val="en-US"/>
        </w:rPr>
        <w:t>Winter</w:t>
      </w:r>
      <w:proofErr w:type="gramStart"/>
      <w:r w:rsidRPr="00013192">
        <w:rPr>
          <w:lang w:val="en-US"/>
        </w:rPr>
        <w:t xml:space="preserve">: </w:t>
      </w:r>
      <w:r>
        <w:rPr>
          <w:lang w:val="en-US"/>
        </w:rPr>
        <w:tab/>
      </w:r>
      <w:r w:rsidRPr="00013192">
        <w:rPr>
          <w:lang w:val="en-US"/>
        </w:rPr>
        <w:t>January</w:t>
      </w:r>
      <w:proofErr w:type="gramEnd"/>
      <w:r w:rsidRPr="00013192">
        <w:rPr>
          <w:lang w:val="en-US"/>
        </w:rPr>
        <w:t xml:space="preserve"> </w:t>
      </w:r>
      <w:r>
        <w:rPr>
          <w:lang w:val="en-US"/>
        </w:rPr>
        <w:t>10</w:t>
      </w:r>
      <w:r w:rsidRPr="00013192">
        <w:rPr>
          <w:lang w:val="en-US"/>
        </w:rPr>
        <w:t>/2</w:t>
      </w:r>
      <w:r>
        <w:rPr>
          <w:lang w:val="en-US"/>
        </w:rPr>
        <w:t>6</w:t>
      </w:r>
      <w:r w:rsidRPr="00013192">
        <w:rPr>
          <w:lang w:val="en-US"/>
        </w:rPr>
        <w:t xml:space="preserve"> to March </w:t>
      </w:r>
      <w:r>
        <w:rPr>
          <w:lang w:val="en-US"/>
        </w:rPr>
        <w:t>7</w:t>
      </w:r>
      <w:r w:rsidRPr="00013192">
        <w:rPr>
          <w:lang w:val="en-US"/>
        </w:rPr>
        <w:t>/2</w:t>
      </w:r>
      <w:r>
        <w:rPr>
          <w:lang w:val="en-US"/>
        </w:rPr>
        <w:t>6</w:t>
      </w:r>
    </w:p>
    <w:p w14:paraId="415B5BDA" w14:textId="77777777" w:rsidR="00BC4C35" w:rsidRDefault="00BC4C35" w:rsidP="001F6946">
      <w:pPr>
        <w:spacing w:after="0"/>
        <w:rPr>
          <w:lang w:val="en-US"/>
        </w:rPr>
      </w:pPr>
      <w:r w:rsidRPr="00013192">
        <w:rPr>
          <w:lang w:val="en-US"/>
        </w:rPr>
        <w:t xml:space="preserve">Spring: </w:t>
      </w:r>
      <w:r w:rsidRPr="00013192">
        <w:rPr>
          <w:lang w:val="en-US"/>
        </w:rPr>
        <w:tab/>
      </w:r>
      <w:r>
        <w:rPr>
          <w:lang w:val="en-US"/>
        </w:rPr>
        <w:tab/>
      </w:r>
      <w:r w:rsidRPr="00013192">
        <w:rPr>
          <w:lang w:val="en-US"/>
        </w:rPr>
        <w:t>March 2</w:t>
      </w:r>
      <w:r>
        <w:rPr>
          <w:lang w:val="en-US"/>
        </w:rPr>
        <w:t>1</w:t>
      </w:r>
      <w:r w:rsidRPr="00013192">
        <w:rPr>
          <w:lang w:val="en-US"/>
        </w:rPr>
        <w:t>/2</w:t>
      </w:r>
      <w:r>
        <w:rPr>
          <w:lang w:val="en-US"/>
        </w:rPr>
        <w:t>6</w:t>
      </w:r>
      <w:r w:rsidRPr="00013192">
        <w:rPr>
          <w:lang w:val="en-US"/>
        </w:rPr>
        <w:t xml:space="preserve"> to </w:t>
      </w:r>
      <w:r>
        <w:rPr>
          <w:lang w:val="en-US"/>
        </w:rPr>
        <w:t>May 30</w:t>
      </w:r>
      <w:r w:rsidRPr="00013192">
        <w:rPr>
          <w:lang w:val="en-US"/>
        </w:rPr>
        <w:t>/2</w:t>
      </w:r>
      <w:r>
        <w:rPr>
          <w:lang w:val="en-US"/>
        </w:rPr>
        <w:t>6</w:t>
      </w:r>
    </w:p>
    <w:p w14:paraId="77F7A9AF" w14:textId="77777777" w:rsidR="00E2031F" w:rsidRPr="00013192" w:rsidRDefault="00E2031F" w:rsidP="001F6946">
      <w:pPr>
        <w:spacing w:after="0"/>
        <w:rPr>
          <w:lang w:val="en-US"/>
        </w:rPr>
      </w:pPr>
    </w:p>
    <w:p w14:paraId="5E67DD00" w14:textId="7BC8EFAE" w:rsidR="00641403" w:rsidRDefault="00641403" w:rsidP="001F6946">
      <w:pPr>
        <w:spacing w:after="0"/>
        <w:ind w:right="-360"/>
      </w:pPr>
      <w:r>
        <w:t>Job type: Fixed term contract</w:t>
      </w:r>
    </w:p>
    <w:p w14:paraId="1D323AE2" w14:textId="526A4E0C" w:rsidR="00641403" w:rsidRDefault="00641403" w:rsidP="001F6946">
      <w:pPr>
        <w:spacing w:after="0"/>
        <w:ind w:right="-360"/>
      </w:pPr>
      <w:r>
        <w:t>Contract length</w:t>
      </w:r>
      <w:r w:rsidR="001E6B86">
        <w:t xml:space="preserve">: </w:t>
      </w:r>
      <w:r w:rsidR="00D204E6">
        <w:t>6-month</w:t>
      </w:r>
      <w:r w:rsidR="00827921">
        <w:t xml:space="preserve"> probationary contract</w:t>
      </w:r>
    </w:p>
    <w:p w14:paraId="689D651D" w14:textId="5EA447DE" w:rsidR="00827921" w:rsidRDefault="00827921" w:rsidP="001F6946">
      <w:pPr>
        <w:spacing w:after="0"/>
        <w:ind w:right="-360"/>
      </w:pPr>
      <w:r>
        <w:t>Pay: $250</w:t>
      </w:r>
      <w:r w:rsidR="00BB7906">
        <w:t xml:space="preserve"> per week each term</w:t>
      </w:r>
    </w:p>
    <w:p w14:paraId="64CF25AA" w14:textId="1BC6D0D4" w:rsidR="00BB7906" w:rsidRDefault="00B06D2D" w:rsidP="001F6946">
      <w:pPr>
        <w:spacing w:after="0"/>
        <w:ind w:right="-360"/>
      </w:pPr>
      <w:r>
        <w:t>Flexible Language requirement: French not required</w:t>
      </w:r>
    </w:p>
    <w:p w14:paraId="5EF96AD1" w14:textId="5945857B" w:rsidR="00B06D2D" w:rsidRDefault="00B06D2D" w:rsidP="001F6946">
      <w:pPr>
        <w:spacing w:after="0"/>
        <w:ind w:right="-360"/>
      </w:pPr>
      <w:r>
        <w:t xml:space="preserve">Schedule: 4-hour </w:t>
      </w:r>
      <w:r w:rsidR="00ED2D21">
        <w:t>day shift, weekend availability</w:t>
      </w:r>
    </w:p>
    <w:p w14:paraId="3F92BFC0" w14:textId="4DA3706C" w:rsidR="00ED2D21" w:rsidRDefault="00ED2D21" w:rsidP="001F6946">
      <w:pPr>
        <w:spacing w:after="0"/>
        <w:ind w:right="-360"/>
      </w:pPr>
      <w:r>
        <w:t>Ability to commute/relocate:</w:t>
      </w:r>
      <w:r w:rsidR="00A53312">
        <w:t xml:space="preserve"> Greater Sudbury, ON P3E 3E7: reliably commute or plan to relocate before starting work (required)</w:t>
      </w:r>
    </w:p>
    <w:p w14:paraId="7137539E" w14:textId="7A8B1DC1" w:rsidR="00A53312" w:rsidRDefault="00A53312" w:rsidP="001F6946">
      <w:pPr>
        <w:spacing w:after="0"/>
        <w:ind w:right="-360"/>
      </w:pPr>
      <w:r>
        <w:t>Work Location: In person</w:t>
      </w:r>
    </w:p>
    <w:p w14:paraId="3DE23A12" w14:textId="77777777" w:rsidR="00A53312" w:rsidRDefault="00A53312" w:rsidP="001F6946">
      <w:pPr>
        <w:spacing w:after="0"/>
        <w:ind w:right="-360"/>
      </w:pPr>
    </w:p>
    <w:p w14:paraId="5E6ACA91" w14:textId="0A66D55C" w:rsidR="005938EB" w:rsidRPr="00BE6999" w:rsidRDefault="005938EB" w:rsidP="001F6946">
      <w:pPr>
        <w:spacing w:after="0"/>
        <w:ind w:right="-360"/>
      </w:pPr>
      <w:r w:rsidRPr="00BE6999">
        <w:t>Required qualifications:</w:t>
      </w:r>
    </w:p>
    <w:p w14:paraId="2E0C796C" w14:textId="19783149" w:rsidR="0071329B" w:rsidRPr="00D204E6" w:rsidRDefault="0071329B" w:rsidP="001F6946">
      <w:pPr>
        <w:spacing w:after="0"/>
        <w:ind w:right="-360"/>
      </w:pPr>
      <w:r w:rsidRPr="00BE6999">
        <w:t xml:space="preserve">Vulnerable Sector Check </w:t>
      </w:r>
      <w:r w:rsidR="00544305" w:rsidRPr="00BE6999">
        <w:t>|</w:t>
      </w:r>
      <w:r w:rsidRPr="00BE6999">
        <w:t xml:space="preserve"> </w:t>
      </w:r>
      <w:r w:rsidR="004F0A28" w:rsidRPr="00BE6999">
        <w:t>Standard First Aid and CPR-C</w:t>
      </w:r>
    </w:p>
    <w:p w14:paraId="49C57C5C" w14:textId="77777777" w:rsidR="00D204E6" w:rsidRPr="00D204E6" w:rsidRDefault="00D204E6" w:rsidP="001F6946">
      <w:pPr>
        <w:spacing w:after="0"/>
        <w:ind w:right="-360"/>
      </w:pPr>
    </w:p>
    <w:p w14:paraId="11B0E0DB" w14:textId="77777777" w:rsidR="006B2491" w:rsidRPr="00BC4C35" w:rsidRDefault="006B2491" w:rsidP="006B2491">
      <w:pPr>
        <w:spacing w:after="0"/>
        <w:ind w:right="-360"/>
        <w:rPr>
          <w:b/>
          <w:bCs/>
        </w:rPr>
      </w:pPr>
      <w:r w:rsidRPr="00D204E6">
        <w:rPr>
          <w:b/>
          <w:bCs/>
        </w:rPr>
        <w:t xml:space="preserve">SUBMIT </w:t>
      </w:r>
      <w:r w:rsidRPr="00BC4C35">
        <w:rPr>
          <w:b/>
          <w:bCs/>
        </w:rPr>
        <w:t xml:space="preserve">RESUME AND REFERENCES TO: </w:t>
      </w:r>
    </w:p>
    <w:p w14:paraId="49AEF5F8" w14:textId="77777777" w:rsidR="006B2491" w:rsidRPr="00013192" w:rsidRDefault="006B2491" w:rsidP="006B2491">
      <w:pPr>
        <w:spacing w:after="0"/>
        <w:ind w:right="-360"/>
      </w:pPr>
      <w:r>
        <w:t xml:space="preserve">Ralph McIntosh, Education Director – </w:t>
      </w:r>
      <w:hyperlink r:id="rId5" w:history="1">
        <w:r w:rsidRPr="00695EC4">
          <w:rPr>
            <w:rStyle w:val="Hyperlink"/>
          </w:rPr>
          <w:t>r.mcintosh@yestheatre.com</w:t>
        </w:r>
      </w:hyperlink>
      <w:r>
        <w:t xml:space="preserve"> </w:t>
      </w:r>
    </w:p>
    <w:p w14:paraId="4B8D9599" w14:textId="77777777" w:rsidR="006B2491" w:rsidRDefault="006B2491" w:rsidP="001F6946">
      <w:pPr>
        <w:spacing w:after="0"/>
        <w:ind w:right="-360"/>
      </w:pPr>
    </w:p>
    <w:p w14:paraId="53BF95D2" w14:textId="73359542" w:rsidR="00013192" w:rsidRDefault="00013192" w:rsidP="001F6946">
      <w:pPr>
        <w:spacing w:after="0"/>
        <w:ind w:right="-360"/>
      </w:pPr>
      <w:r w:rsidRPr="00E2031F">
        <w:rPr>
          <w:b/>
          <w:bCs/>
        </w:rPr>
        <w:t>APPLICATION DEADLINE:</w:t>
      </w:r>
      <w:r>
        <w:t xml:space="preserve"> </w:t>
      </w:r>
      <w:r w:rsidR="009B479F">
        <w:t xml:space="preserve">Monday </w:t>
      </w:r>
      <w:r w:rsidR="00B21827">
        <w:t>July 21, 2025</w:t>
      </w:r>
    </w:p>
    <w:sectPr w:rsidR="00013192" w:rsidSect="00B21827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409CA"/>
    <w:multiLevelType w:val="hybridMultilevel"/>
    <w:tmpl w:val="95487906"/>
    <w:lvl w:ilvl="0" w:tplc="D62CD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91927"/>
    <w:multiLevelType w:val="hybridMultilevel"/>
    <w:tmpl w:val="6A6C25E2"/>
    <w:lvl w:ilvl="0" w:tplc="C11E2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C4FB7"/>
    <w:multiLevelType w:val="multilevel"/>
    <w:tmpl w:val="B074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24372"/>
    <w:multiLevelType w:val="hybridMultilevel"/>
    <w:tmpl w:val="682E0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4989">
    <w:abstractNumId w:val="1"/>
  </w:num>
  <w:num w:numId="2" w16cid:durableId="868375075">
    <w:abstractNumId w:val="2"/>
  </w:num>
  <w:num w:numId="3" w16cid:durableId="1862474491">
    <w:abstractNumId w:val="3"/>
  </w:num>
  <w:num w:numId="4" w16cid:durableId="213386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8"/>
    <w:rsid w:val="00013192"/>
    <w:rsid w:val="00032FDA"/>
    <w:rsid w:val="00057322"/>
    <w:rsid w:val="00062B12"/>
    <w:rsid w:val="000A12C1"/>
    <w:rsid w:val="000B2C2C"/>
    <w:rsid w:val="000C00F5"/>
    <w:rsid w:val="000C4D77"/>
    <w:rsid w:val="000D0810"/>
    <w:rsid w:val="000E6D22"/>
    <w:rsid w:val="000F457D"/>
    <w:rsid w:val="001131B9"/>
    <w:rsid w:val="00121516"/>
    <w:rsid w:val="001356F1"/>
    <w:rsid w:val="001A0476"/>
    <w:rsid w:val="001A4665"/>
    <w:rsid w:val="001C7225"/>
    <w:rsid w:val="001D1964"/>
    <w:rsid w:val="001E6179"/>
    <w:rsid w:val="001E6B86"/>
    <w:rsid w:val="001F6946"/>
    <w:rsid w:val="00225F28"/>
    <w:rsid w:val="00282DFF"/>
    <w:rsid w:val="00285710"/>
    <w:rsid w:val="00290D52"/>
    <w:rsid w:val="002D6BE5"/>
    <w:rsid w:val="002E09E5"/>
    <w:rsid w:val="00323677"/>
    <w:rsid w:val="00350674"/>
    <w:rsid w:val="003546BC"/>
    <w:rsid w:val="00392F7E"/>
    <w:rsid w:val="003B2E39"/>
    <w:rsid w:val="003B37C6"/>
    <w:rsid w:val="003B5EBA"/>
    <w:rsid w:val="003C2ED8"/>
    <w:rsid w:val="003D438B"/>
    <w:rsid w:val="004500BD"/>
    <w:rsid w:val="004531B6"/>
    <w:rsid w:val="00471DEA"/>
    <w:rsid w:val="00474B5F"/>
    <w:rsid w:val="00492C6A"/>
    <w:rsid w:val="004F0A28"/>
    <w:rsid w:val="004F0A81"/>
    <w:rsid w:val="00527267"/>
    <w:rsid w:val="00544305"/>
    <w:rsid w:val="005938EB"/>
    <w:rsid w:val="005D7D83"/>
    <w:rsid w:val="005E39EC"/>
    <w:rsid w:val="005F364A"/>
    <w:rsid w:val="00627E6E"/>
    <w:rsid w:val="006309F2"/>
    <w:rsid w:val="00641403"/>
    <w:rsid w:val="006828FA"/>
    <w:rsid w:val="006971D3"/>
    <w:rsid w:val="006B2491"/>
    <w:rsid w:val="006D2AC6"/>
    <w:rsid w:val="006F151C"/>
    <w:rsid w:val="0071329B"/>
    <w:rsid w:val="00827921"/>
    <w:rsid w:val="00833A78"/>
    <w:rsid w:val="00834ABC"/>
    <w:rsid w:val="008454AA"/>
    <w:rsid w:val="00864F2F"/>
    <w:rsid w:val="0087677C"/>
    <w:rsid w:val="00893E8D"/>
    <w:rsid w:val="008A6E22"/>
    <w:rsid w:val="008C77A4"/>
    <w:rsid w:val="008D1866"/>
    <w:rsid w:val="008F08A1"/>
    <w:rsid w:val="008F24F4"/>
    <w:rsid w:val="00964757"/>
    <w:rsid w:val="009B479F"/>
    <w:rsid w:val="009D24C6"/>
    <w:rsid w:val="00A12585"/>
    <w:rsid w:val="00A1642E"/>
    <w:rsid w:val="00A236CF"/>
    <w:rsid w:val="00A3185E"/>
    <w:rsid w:val="00A520A0"/>
    <w:rsid w:val="00A53312"/>
    <w:rsid w:val="00A54E1F"/>
    <w:rsid w:val="00A55498"/>
    <w:rsid w:val="00B06D2D"/>
    <w:rsid w:val="00B20486"/>
    <w:rsid w:val="00B21827"/>
    <w:rsid w:val="00B972D0"/>
    <w:rsid w:val="00BB7906"/>
    <w:rsid w:val="00BC4C35"/>
    <w:rsid w:val="00BE6999"/>
    <w:rsid w:val="00BF6996"/>
    <w:rsid w:val="00C25259"/>
    <w:rsid w:val="00C829BF"/>
    <w:rsid w:val="00C907F9"/>
    <w:rsid w:val="00C97966"/>
    <w:rsid w:val="00D07AD3"/>
    <w:rsid w:val="00D204E6"/>
    <w:rsid w:val="00D261AF"/>
    <w:rsid w:val="00D31AD9"/>
    <w:rsid w:val="00D54FD4"/>
    <w:rsid w:val="00D72E25"/>
    <w:rsid w:val="00D756EE"/>
    <w:rsid w:val="00DD2684"/>
    <w:rsid w:val="00DD293B"/>
    <w:rsid w:val="00E2031F"/>
    <w:rsid w:val="00E377C8"/>
    <w:rsid w:val="00E576CB"/>
    <w:rsid w:val="00E75B4B"/>
    <w:rsid w:val="00EA2659"/>
    <w:rsid w:val="00EA5926"/>
    <w:rsid w:val="00ED2D21"/>
    <w:rsid w:val="00F12166"/>
    <w:rsid w:val="00F55564"/>
    <w:rsid w:val="00F6620C"/>
    <w:rsid w:val="00F7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5F8F"/>
  <w15:chartTrackingRefBased/>
  <w15:docId w15:val="{83EC1FA9-15EF-440D-99EF-98E74B3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5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7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mcintosh@yestheat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</dc:creator>
  <cp:keywords/>
  <dc:description/>
  <cp:lastModifiedBy>Ralph McIntosh</cp:lastModifiedBy>
  <cp:revision>102</cp:revision>
  <cp:lastPrinted>2025-06-11T16:13:00Z</cp:lastPrinted>
  <dcterms:created xsi:type="dcterms:W3CDTF">2023-07-04T14:47:00Z</dcterms:created>
  <dcterms:modified xsi:type="dcterms:W3CDTF">2025-06-27T19:01:00Z</dcterms:modified>
</cp:coreProperties>
</file>